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FA" w:rsidRPr="006D5B6C" w:rsidRDefault="00D54BFA" w:rsidP="00D54BFA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6D5B6C">
        <w:rPr>
          <w:rFonts w:ascii="Arial" w:hAnsi="Arial" w:cs="Arial"/>
          <w:b/>
          <w:sz w:val="24"/>
          <w:szCs w:val="24"/>
        </w:rPr>
        <w:t>ПОСТАНОВЛЕНИЕ</w:t>
      </w:r>
    </w:p>
    <w:p w:rsidR="00D54BFA" w:rsidRPr="006D5B6C" w:rsidRDefault="00D54BFA" w:rsidP="00D54BFA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6D5B6C"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D54BFA" w:rsidRPr="006D5B6C" w:rsidRDefault="00D54BFA" w:rsidP="00D54BFA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6D5B6C"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D54BFA" w:rsidRPr="006D5B6C" w:rsidRDefault="00D54BFA" w:rsidP="00D54BFA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6D5B6C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D54BFA" w:rsidRPr="006D5B6C" w:rsidRDefault="00D54BFA" w:rsidP="00D54BFA">
      <w:pPr>
        <w:rPr>
          <w:sz w:val="24"/>
          <w:szCs w:val="24"/>
        </w:rPr>
      </w:pPr>
    </w:p>
    <w:p w:rsidR="00D54BFA" w:rsidRPr="006D5B6C" w:rsidRDefault="00D54BFA" w:rsidP="00D54BFA">
      <w:pPr>
        <w:jc w:val="center"/>
        <w:rPr>
          <w:b/>
          <w:sz w:val="24"/>
          <w:szCs w:val="24"/>
        </w:rPr>
      </w:pPr>
      <w:r w:rsidRPr="006D5B6C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627EFEF" wp14:editId="352C7E43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126364</wp:posOffset>
                </wp:positionV>
                <wp:extent cx="6336665" cy="0"/>
                <wp:effectExtent l="0" t="0" r="26035" b="19050"/>
                <wp:wrapNone/>
                <wp:docPr id="321" name="Прямая соединительная линия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 w:rsidRPr="006D5B6C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06F4B366" wp14:editId="74930879">
                <wp:simplePos x="0" y="0"/>
                <wp:positionH relativeFrom="column">
                  <wp:posOffset>-222885</wp:posOffset>
                </wp:positionH>
                <wp:positionV relativeFrom="paragraph">
                  <wp:posOffset>-4446</wp:posOffset>
                </wp:positionV>
                <wp:extent cx="6336665" cy="0"/>
                <wp:effectExtent l="0" t="19050" r="26035" b="38100"/>
                <wp:wrapNone/>
                <wp:docPr id="322" name="Прямая соединительная линия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D54BFA" w:rsidRPr="00D54BFA" w:rsidRDefault="00D54BFA" w:rsidP="00D54BFA">
      <w:pPr>
        <w:tabs>
          <w:tab w:val="left" w:pos="285"/>
          <w:tab w:val="left" w:pos="7665"/>
        </w:tabs>
        <w:spacing w:before="2" w:after="8" w:line="240" w:lineRule="auto"/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32323"/>
          <w:sz w:val="24"/>
          <w:szCs w:val="24"/>
          <w:lang w:eastAsia="ru-RU"/>
        </w:rPr>
        <w:tab/>
      </w:r>
      <w:r w:rsidRPr="00D54BFA"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  <w:t>03 декабря 2018 г</w:t>
      </w:r>
      <w:r w:rsidRPr="00D54BFA"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  <w:tab/>
        <w:t>№ 85</w:t>
      </w:r>
    </w:p>
    <w:p w:rsidR="00D54BFA" w:rsidRPr="00D54BFA" w:rsidRDefault="00D54BFA" w:rsidP="00D54BFA">
      <w:pPr>
        <w:spacing w:before="2" w:after="8" w:line="240" w:lineRule="auto"/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</w:pPr>
    </w:p>
    <w:p w:rsidR="00725F49" w:rsidRPr="00D54BFA" w:rsidRDefault="00725F49" w:rsidP="00725F49">
      <w:pPr>
        <w:spacing w:before="2" w:after="8" w:line="240" w:lineRule="auto"/>
        <w:jc w:val="center"/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b/>
          <w:color w:val="232323"/>
          <w:sz w:val="24"/>
          <w:szCs w:val="24"/>
          <w:lang w:eastAsia="ru-RU"/>
        </w:rPr>
        <w:t>О внесении изменений в постановление администрации Оленьевского сельского поселения № 08 от 23.01.2014 г.  «О стандарте антикоррупционного  поведения муниципального служащего администрации Оленьевского сельского поселения, замещающего должность муниципальной службы в администрации   Оленьевского сельского поселения Дубовского муниципального района Волгоградской области»</w:t>
      </w:r>
    </w:p>
    <w:p w:rsidR="00725F49" w:rsidRPr="00725F49" w:rsidRDefault="00725F49" w:rsidP="00725F49">
      <w:pPr>
        <w:spacing w:before="2" w:after="8" w:line="240" w:lineRule="auto"/>
        <w:jc w:val="both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725F49" w:rsidRPr="00D54BFA" w:rsidRDefault="00725F49" w:rsidP="00725F49">
      <w:pPr>
        <w:spacing w:before="2" w:after="8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>         В соответствии с Федеральным законом от 03.08.2018 N 307-ФЗ</w:t>
      </w:r>
    </w:p>
    <w:p w:rsidR="00725F49" w:rsidRPr="00D54BFA" w:rsidRDefault="00725F49" w:rsidP="00725F49">
      <w:pPr>
        <w:spacing w:before="2" w:after="8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>"</w:t>
      </w:r>
      <w:proofErr w:type="gramStart"/>
      <w:r w:rsidRPr="00D54BFA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</w:t>
      </w:r>
      <w:proofErr w:type="gramEnd"/>
      <w:r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 коррупции", и во исполнение протеста прокуратуры Дубовского района</w:t>
      </w:r>
    </w:p>
    <w:p w:rsidR="00725F49" w:rsidRPr="00D54BFA" w:rsidRDefault="00725F49" w:rsidP="00725F49">
      <w:pPr>
        <w:spacing w:before="2" w:after="8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725F49" w:rsidRPr="00D54BFA" w:rsidRDefault="00D54BFA" w:rsidP="00D54BFA">
      <w:pPr>
        <w:spacing w:before="2" w:after="8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Подпункт 3.1.1  пункта 3.1 раздела 3  Постановления администрации Оленьевского сельского поселения № 08 от 23.01.2014 г.  «О стандарте антикоррупционного  поведения муниципального служащего администрации Оленьевского сельского поселения, замещающего должность муниципальной </w:t>
      </w:r>
      <w:bookmarkStart w:id="0" w:name="_GoBack"/>
      <w:bookmarkEnd w:id="0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службы в администрации   Оленьевского сельского поселения Дубовского муниципального района Волгоградской области»</w:t>
      </w:r>
      <w:r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изменить и изложить в следующей редакции:</w:t>
      </w:r>
    </w:p>
    <w:p w:rsidR="00725F49" w:rsidRPr="00D54BFA" w:rsidRDefault="00D54BFA" w:rsidP="00D54BFA">
      <w:pPr>
        <w:spacing w:before="2" w:after="8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>« 3.1.1</w:t>
      </w:r>
      <w:proofErr w:type="gramStart"/>
      <w:r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proofErr w:type="gramEnd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</w:p>
    <w:p w:rsidR="00725F49" w:rsidRPr="00D54BFA" w:rsidRDefault="00D54BFA" w:rsidP="00D54BFA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proofErr w:type="gramStart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725F49" w:rsidRPr="00D54BFA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B77BFD" w:rsidRPr="00D54BFA" w:rsidRDefault="00D54BFA" w:rsidP="00D54BFA">
      <w:pPr>
        <w:tabs>
          <w:tab w:val="left" w:pos="6975"/>
        </w:tabs>
        <w:rPr>
          <w:rFonts w:ascii="Arial" w:hAnsi="Arial" w:cs="Arial"/>
          <w:sz w:val="24"/>
          <w:szCs w:val="24"/>
        </w:rPr>
      </w:pPr>
      <w:r w:rsidRPr="00D54BFA">
        <w:rPr>
          <w:rFonts w:ascii="Arial" w:hAnsi="Arial" w:cs="Arial"/>
          <w:sz w:val="24"/>
          <w:szCs w:val="24"/>
        </w:rPr>
        <w:t>Глава Оленьевского сельского поселения</w:t>
      </w:r>
      <w:r w:rsidRPr="00D54BFA">
        <w:rPr>
          <w:rFonts w:ascii="Arial" w:hAnsi="Arial" w:cs="Arial"/>
          <w:sz w:val="24"/>
          <w:szCs w:val="24"/>
        </w:rPr>
        <w:tab/>
      </w:r>
      <w:proofErr w:type="spellStart"/>
      <w:r w:rsidRPr="00D54BFA">
        <w:rPr>
          <w:rFonts w:ascii="Arial" w:hAnsi="Arial" w:cs="Arial"/>
          <w:sz w:val="24"/>
          <w:szCs w:val="24"/>
        </w:rPr>
        <w:t>А.П.Сучков</w:t>
      </w:r>
      <w:proofErr w:type="spellEnd"/>
    </w:p>
    <w:sectPr w:rsidR="00B77BFD" w:rsidRPr="00D54BFA" w:rsidSect="00D54BF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80546"/>
    <w:multiLevelType w:val="multilevel"/>
    <w:tmpl w:val="0D5E4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36F20"/>
    <w:multiLevelType w:val="multilevel"/>
    <w:tmpl w:val="E646BD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4E"/>
    <w:rsid w:val="00003DD6"/>
    <w:rsid w:val="000D184E"/>
    <w:rsid w:val="000F291B"/>
    <w:rsid w:val="00354B8C"/>
    <w:rsid w:val="004D2139"/>
    <w:rsid w:val="004F1DF7"/>
    <w:rsid w:val="005A6CEC"/>
    <w:rsid w:val="005D1AB1"/>
    <w:rsid w:val="005D52A0"/>
    <w:rsid w:val="006D2125"/>
    <w:rsid w:val="00725F49"/>
    <w:rsid w:val="007E316A"/>
    <w:rsid w:val="007F7093"/>
    <w:rsid w:val="00801217"/>
    <w:rsid w:val="009773CA"/>
    <w:rsid w:val="00AA0455"/>
    <w:rsid w:val="00B234B1"/>
    <w:rsid w:val="00B43083"/>
    <w:rsid w:val="00B77BFD"/>
    <w:rsid w:val="00D54BFA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F49"/>
    <w:pPr>
      <w:spacing w:before="2" w:after="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rsid w:val="00D54BF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F49"/>
    <w:pPr>
      <w:spacing w:before="2" w:after="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rsid w:val="00D54BF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58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0289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64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2018-12-04T08:56:00Z</dcterms:created>
  <dcterms:modified xsi:type="dcterms:W3CDTF">2018-12-04T09:14:00Z</dcterms:modified>
</cp:coreProperties>
</file>